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6" w:rsidRDefault="008A7B98">
      <w:pPr>
        <w:pStyle w:val="1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 / ___</w:t>
      </w:r>
    </w:p>
    <w:p w:rsidR="005B4136" w:rsidRDefault="008A7B9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УПРАВЛЕНИЯ МНОГОКВАРТИРНЫМ ДОМОМ</w:t>
      </w:r>
      <w:r>
        <w:rPr>
          <w:sz w:val="22"/>
          <w:szCs w:val="22"/>
        </w:rPr>
        <w:tab/>
      </w:r>
    </w:p>
    <w:p w:rsidR="005B4136" w:rsidRDefault="008A7B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№</w:t>
      </w:r>
      <w:r w:rsidR="00F15C7F">
        <w:rPr>
          <w:b/>
          <w:bCs/>
          <w:sz w:val="22"/>
          <w:szCs w:val="22"/>
        </w:rPr>
        <w:t xml:space="preserve"> </w:t>
      </w:r>
      <w:r w:rsidR="00D2637B">
        <w:rPr>
          <w:b/>
          <w:bCs/>
          <w:sz w:val="22"/>
          <w:szCs w:val="22"/>
        </w:rPr>
        <w:t>6</w:t>
      </w:r>
      <w:r w:rsidR="00311B2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по ул. </w:t>
      </w:r>
      <w:proofErr w:type="gramStart"/>
      <w:r w:rsidR="00D2637B">
        <w:rPr>
          <w:sz w:val="22"/>
          <w:szCs w:val="22"/>
        </w:rPr>
        <w:t>Московская</w:t>
      </w:r>
      <w:proofErr w:type="gramEnd"/>
      <w:r w:rsidR="00D2637B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15C7F">
        <w:rPr>
          <w:sz w:val="22"/>
          <w:szCs w:val="22"/>
        </w:rPr>
        <w:t>в  г. Зеленоградск</w:t>
      </w:r>
      <w:r w:rsidR="00742B57"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Калининградской области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8A7B98" w:rsidP="00742B57">
      <w:pPr>
        <w:pStyle w:val="210"/>
        <w:jc w:val="left"/>
        <w:rPr>
          <w:sz w:val="22"/>
          <w:szCs w:val="22"/>
        </w:rPr>
      </w:pPr>
      <w:r>
        <w:rPr>
          <w:sz w:val="22"/>
          <w:szCs w:val="22"/>
        </w:rPr>
        <w:t>«___» ____________ 20 ___г.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F15C7F" w:rsidP="002259AB">
      <w:pPr>
        <w:pStyle w:val="210"/>
        <w:contextualSpacing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ООО «УК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8A7B98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рофимовой Елены Витальевны</w:t>
      </w:r>
      <w:r>
        <w:rPr>
          <w:sz w:val="22"/>
          <w:szCs w:val="22"/>
        </w:rPr>
        <w:t>,  действующего</w:t>
      </w:r>
      <w:r w:rsidR="008A7B98">
        <w:rPr>
          <w:sz w:val="22"/>
          <w:szCs w:val="22"/>
        </w:rPr>
        <w:t xml:space="preserve">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>
        <w:rPr>
          <w:sz w:val="22"/>
          <w:szCs w:val="22"/>
        </w:rPr>
        <w:t xml:space="preserve">»,  с одной стороны,   и - </w:t>
      </w:r>
      <w:r w:rsidR="00742B57">
        <w:rPr>
          <w:sz w:val="22"/>
          <w:szCs w:val="22"/>
        </w:rPr>
        <w:t>___________________________________________________________________________________________________</w:t>
      </w:r>
      <w:r w:rsidR="008A7B98">
        <w:rPr>
          <w:sz w:val="22"/>
          <w:szCs w:val="22"/>
        </w:rPr>
        <w:t>собственник</w:t>
      </w:r>
      <w:r>
        <w:rPr>
          <w:sz w:val="22"/>
          <w:szCs w:val="22"/>
        </w:rPr>
        <w:t xml:space="preserve"> </w:t>
      </w:r>
      <w:r w:rsidRPr="00565570">
        <w:rPr>
          <w:b/>
          <w:sz w:val="22"/>
          <w:szCs w:val="22"/>
        </w:rPr>
        <w:t xml:space="preserve">нежилого </w:t>
      </w:r>
      <w:r w:rsidR="008A7B98" w:rsidRPr="00565570">
        <w:rPr>
          <w:b/>
          <w:sz w:val="22"/>
          <w:szCs w:val="22"/>
        </w:rPr>
        <w:t>помещения</w:t>
      </w:r>
      <w:r w:rsidR="008A7B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93891">
        <w:rPr>
          <w:sz w:val="22"/>
          <w:szCs w:val="22"/>
        </w:rPr>
        <w:t>автостоянка боксового типа</w:t>
      </w:r>
      <w:r>
        <w:rPr>
          <w:sz w:val="22"/>
          <w:szCs w:val="22"/>
        </w:rPr>
        <w:t xml:space="preserve">) </w:t>
      </w:r>
      <w:r w:rsidR="00742B57">
        <w:rPr>
          <w:sz w:val="22"/>
          <w:szCs w:val="22"/>
        </w:rPr>
        <w:t xml:space="preserve">фактический литер _____ </w:t>
      </w:r>
      <w:r>
        <w:rPr>
          <w:sz w:val="22"/>
          <w:szCs w:val="22"/>
        </w:rPr>
        <w:t>строительный но</w:t>
      </w:r>
      <w:r w:rsidR="00742B57">
        <w:rPr>
          <w:sz w:val="22"/>
          <w:szCs w:val="22"/>
        </w:rPr>
        <w:t>мер________</w:t>
      </w:r>
      <w:r>
        <w:rPr>
          <w:sz w:val="22"/>
          <w:szCs w:val="22"/>
        </w:rPr>
        <w:t xml:space="preserve">  </w:t>
      </w:r>
      <w:r w:rsidR="008A7B98">
        <w:rPr>
          <w:sz w:val="22"/>
          <w:szCs w:val="22"/>
        </w:rPr>
        <w:t>расположенного по адресу:</w:t>
      </w:r>
      <w:r w:rsidR="00565570">
        <w:rPr>
          <w:sz w:val="22"/>
          <w:szCs w:val="22"/>
        </w:rPr>
        <w:t xml:space="preserve"> </w:t>
      </w:r>
      <w:r w:rsidR="00D2637B">
        <w:rPr>
          <w:sz w:val="22"/>
          <w:szCs w:val="22"/>
        </w:rPr>
        <w:t xml:space="preserve"> </w:t>
      </w:r>
      <w:r w:rsidR="00742B57">
        <w:rPr>
          <w:sz w:val="22"/>
          <w:szCs w:val="22"/>
        </w:rPr>
        <w:t>г.</w:t>
      </w:r>
      <w:r>
        <w:rPr>
          <w:sz w:val="22"/>
          <w:szCs w:val="22"/>
        </w:rPr>
        <w:t xml:space="preserve"> Зеленоградск, 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>ул.</w:t>
      </w:r>
      <w:r w:rsidR="00D2637B">
        <w:rPr>
          <w:sz w:val="22"/>
          <w:szCs w:val="22"/>
        </w:rPr>
        <w:t xml:space="preserve"> Московская</w:t>
      </w:r>
      <w:r>
        <w:rPr>
          <w:sz w:val="22"/>
          <w:szCs w:val="22"/>
        </w:rPr>
        <w:t>,</w:t>
      </w:r>
      <w:r w:rsidR="00D263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дом </w:t>
      </w:r>
      <w:r w:rsidR="00D2637B">
        <w:rPr>
          <w:sz w:val="22"/>
          <w:szCs w:val="22"/>
        </w:rPr>
        <w:t>6</w:t>
      </w:r>
      <w:r w:rsidR="00311B2C">
        <w:rPr>
          <w:sz w:val="22"/>
          <w:szCs w:val="22"/>
        </w:rPr>
        <w:t>4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далее 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«Помещение»,</w:t>
      </w:r>
      <w:r w:rsidR="00742B57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>
        <w:rPr>
          <w:b/>
          <w:bCs/>
          <w:sz w:val="22"/>
          <w:szCs w:val="22"/>
        </w:rPr>
        <w:t xml:space="preserve"> </w:t>
      </w:r>
      <w:r w:rsidR="00742B57">
        <w:rPr>
          <w:b/>
          <w:bCs/>
          <w:sz w:val="22"/>
          <w:szCs w:val="22"/>
        </w:rPr>
        <w:t>_______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 xml:space="preserve">., </w:t>
      </w:r>
      <w:r>
        <w:rPr>
          <w:sz w:val="22"/>
          <w:szCs w:val="22"/>
        </w:rPr>
        <w:t>на основании правоустанавливающих</w:t>
      </w:r>
      <w:r w:rsidR="008A7B98">
        <w:rPr>
          <w:sz w:val="22"/>
          <w:szCs w:val="22"/>
        </w:rPr>
        <w:t xml:space="preserve"> док</w:t>
      </w:r>
      <w:r w:rsidR="002259AB">
        <w:rPr>
          <w:sz w:val="22"/>
          <w:szCs w:val="22"/>
        </w:rPr>
        <w:t>ументов:</w:t>
      </w:r>
      <w:proofErr w:type="gramEnd"/>
      <w:r w:rsidR="002259AB">
        <w:rPr>
          <w:sz w:val="22"/>
          <w:szCs w:val="22"/>
        </w:rPr>
        <w:t xml:space="preserve"> Сви</w:t>
      </w:r>
      <w:r>
        <w:rPr>
          <w:sz w:val="22"/>
          <w:szCs w:val="22"/>
        </w:rPr>
        <w:t xml:space="preserve">детельство </w:t>
      </w:r>
      <w:r w:rsidR="002259AB">
        <w:rPr>
          <w:sz w:val="22"/>
          <w:szCs w:val="22"/>
        </w:rPr>
        <w:t>о государственной регистрации права</w:t>
      </w:r>
      <w:r w:rsidR="00D2637B">
        <w:rPr>
          <w:sz w:val="22"/>
          <w:szCs w:val="22"/>
        </w:rPr>
        <w:t xml:space="preserve"> серия _______№__________</w:t>
      </w:r>
      <w:r w:rsidR="002259AB">
        <w:rPr>
          <w:sz w:val="22"/>
          <w:szCs w:val="22"/>
        </w:rPr>
        <w:t xml:space="preserve"> от </w:t>
      </w:r>
      <w:r w:rsidR="002F3489">
        <w:rPr>
          <w:sz w:val="22"/>
          <w:szCs w:val="22"/>
        </w:rPr>
        <w:t>«_____»_____________</w:t>
      </w:r>
      <w:r w:rsidR="002259AB">
        <w:rPr>
          <w:sz w:val="22"/>
          <w:szCs w:val="22"/>
        </w:rPr>
        <w:t>20</w:t>
      </w:r>
      <w:r w:rsidR="002F3489">
        <w:rPr>
          <w:sz w:val="22"/>
          <w:szCs w:val="22"/>
        </w:rPr>
        <w:t>___</w:t>
      </w:r>
      <w:r w:rsidR="002259AB">
        <w:rPr>
          <w:sz w:val="22"/>
          <w:szCs w:val="22"/>
        </w:rPr>
        <w:t xml:space="preserve"> года</w:t>
      </w:r>
      <w:r w:rsidR="008A7B9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5B4136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 w:rsidR="002F3489">
        <w:rPr>
          <w:bCs/>
          <w:sz w:val="22"/>
          <w:szCs w:val="22"/>
        </w:rPr>
        <w:t>№</w:t>
      </w:r>
      <w:r w:rsidR="00D2637B">
        <w:rPr>
          <w:bCs/>
          <w:sz w:val="22"/>
          <w:szCs w:val="22"/>
        </w:rPr>
        <w:t xml:space="preserve"> 6</w:t>
      </w:r>
      <w:r w:rsidR="00311B2C">
        <w:rPr>
          <w:bCs/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266EC7">
        <w:rPr>
          <w:bCs/>
          <w:sz w:val="22"/>
          <w:szCs w:val="22"/>
        </w:rPr>
        <w:t xml:space="preserve"> </w:t>
      </w:r>
      <w:r w:rsidR="00D2637B">
        <w:rPr>
          <w:bCs/>
          <w:sz w:val="22"/>
          <w:szCs w:val="22"/>
        </w:rPr>
        <w:t>Московская</w:t>
      </w:r>
      <w:r w:rsidR="002259AB">
        <w:rPr>
          <w:sz w:val="22"/>
          <w:szCs w:val="22"/>
        </w:rPr>
        <w:t>, г. 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94D89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5B4136" w:rsidRPr="002F3489" w:rsidRDefault="008A7B98" w:rsidP="002F3489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2F3489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на первых этажах подъездов или в почтовых ящиках (</w:t>
      </w:r>
      <w:r w:rsidR="00565570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нежилых помещений).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 нежилые помещения, содержание и ремонт общего имущества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кв.м.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Приостанавливать или о</w:t>
      </w:r>
      <w:r w:rsidR="00565570">
        <w:rPr>
          <w:sz w:val="22"/>
          <w:szCs w:val="22"/>
        </w:rPr>
        <w:t xml:space="preserve">граничивать подачу потребления </w:t>
      </w:r>
      <w:r>
        <w:rPr>
          <w:sz w:val="22"/>
          <w:szCs w:val="22"/>
        </w:rPr>
        <w:t xml:space="preserve">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аварийных ситуациях (дефекты на трубопроводах систем  холодного водоснабжения, находящихся в </w:t>
      </w:r>
      <w:r w:rsidR="00777994">
        <w:rPr>
          <w:sz w:val="22"/>
          <w:szCs w:val="22"/>
        </w:rPr>
        <w:t>нежилом</w:t>
      </w:r>
      <w:r>
        <w:rPr>
          <w:sz w:val="22"/>
          <w:szCs w:val="22"/>
        </w:rPr>
        <w:t xml:space="preserve">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>Являясь собственником</w:t>
      </w:r>
      <w:r w:rsidR="00D93891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нежилого помещения  самостоятельно до 10 числа  текущего месяца, следующего за расчетным, получать в офисе Управляющей организации счета, счета-фактуры и платежные документы на оплату услуг.</w:t>
      </w:r>
      <w:proofErr w:type="gramEnd"/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его отсутствии более 24 часов.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</w:t>
      </w:r>
      <w:r w:rsidR="00D93891">
        <w:rPr>
          <w:sz w:val="22"/>
          <w:szCs w:val="22"/>
        </w:rPr>
        <w:t xml:space="preserve"> и нежилыми</w:t>
      </w:r>
      <w:r>
        <w:rPr>
          <w:sz w:val="22"/>
          <w:szCs w:val="22"/>
        </w:rPr>
        <w:t xml:space="preserve">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не осуществлять монтаж и демонтаж индивидуальных  приборов учета ресурсов, не нарушать установленный в доме</w:t>
      </w:r>
      <w:proofErr w:type="gramEnd"/>
      <w:r>
        <w:rPr>
          <w:rFonts w:eastAsia="Arial" w:cs="Arial"/>
          <w:sz w:val="22"/>
          <w:szCs w:val="22"/>
        </w:rPr>
        <w:t xml:space="preserve">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Не допускать производства в помещении в т.ч.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 xml:space="preserve">странять за свой счет повреждения общего имущества МКД, производить ремонт </w:t>
      </w:r>
      <w:r>
        <w:rPr>
          <w:sz w:val="22"/>
          <w:szCs w:val="22"/>
        </w:rPr>
        <w:lastRenderedPageBreak/>
        <w:t>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Обеспечивать доступ Управляющей организации в принадлежащее ему помещение для осмотра приборов учета</w:t>
      </w:r>
      <w:r w:rsidR="00342217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>технического и санитарн</w:t>
      </w:r>
      <w:r w:rsidR="0087387B">
        <w:rPr>
          <w:rFonts w:eastAsia="Arial" w:cs="Arial"/>
          <w:sz w:val="22"/>
          <w:szCs w:val="22"/>
        </w:rPr>
        <w:t xml:space="preserve">ого состояния </w:t>
      </w:r>
      <w:r>
        <w:rPr>
          <w:rFonts w:eastAsia="Arial" w:cs="Arial"/>
          <w:sz w:val="22"/>
          <w:szCs w:val="22"/>
        </w:rPr>
        <w:t xml:space="preserve"> общедомовых инженерных коммуникаций</w:t>
      </w:r>
      <w:r w:rsidR="0087387B">
        <w:rPr>
          <w:rFonts w:eastAsia="Arial" w:cs="Arial"/>
          <w:sz w:val="22"/>
          <w:szCs w:val="22"/>
        </w:rPr>
        <w:t xml:space="preserve"> и коммуникаций внутри помещения</w:t>
      </w:r>
      <w:r>
        <w:rPr>
          <w:rFonts w:eastAsia="Arial" w:cs="Arial"/>
          <w:sz w:val="22"/>
          <w:szCs w:val="22"/>
        </w:rPr>
        <w:t>, санитарно-технического и иного об</w:t>
      </w:r>
      <w:r w:rsidR="002259AB">
        <w:rPr>
          <w:rFonts w:eastAsia="Arial" w:cs="Arial"/>
          <w:sz w:val="22"/>
          <w:szCs w:val="22"/>
        </w:rPr>
        <w:t>орудования, находящегося в</w:t>
      </w:r>
      <w:r>
        <w:rPr>
          <w:rFonts w:eastAsia="Arial" w:cs="Arial"/>
          <w:sz w:val="22"/>
          <w:szCs w:val="22"/>
        </w:rPr>
        <w:t xml:space="preserve"> помещении, для выполнения необходимых ремонтных работ в заранее согласованное с Управляющей организац</w:t>
      </w:r>
      <w:r w:rsidR="0087387B">
        <w:rPr>
          <w:rFonts w:eastAsia="Arial" w:cs="Arial"/>
          <w:sz w:val="22"/>
          <w:szCs w:val="22"/>
        </w:rPr>
        <w:t>ией время, а работников аварийны</w:t>
      </w:r>
      <w:r>
        <w:rPr>
          <w:rFonts w:eastAsia="Arial" w:cs="Arial"/>
          <w:sz w:val="22"/>
          <w:szCs w:val="22"/>
        </w:rPr>
        <w:t>х служб - в любое время.</w:t>
      </w:r>
    </w:p>
    <w:p w:rsidR="0087387B" w:rsidRDefault="0087387B" w:rsidP="0087387B">
      <w:pPr>
        <w:ind w:left="73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наличии в помещении </w:t>
      </w:r>
      <w:r w:rsidR="00554712">
        <w:rPr>
          <w:rFonts w:eastAsia="Arial" w:cs="Arial"/>
          <w:sz w:val="22"/>
          <w:szCs w:val="22"/>
        </w:rPr>
        <w:t xml:space="preserve">какой либо общей запорной арматуры, </w:t>
      </w:r>
      <w:r w:rsidR="00554712" w:rsidRPr="00554712">
        <w:rPr>
          <w:rFonts w:eastAsia="Arial" w:cs="Arial"/>
          <w:sz w:val="22"/>
          <w:szCs w:val="22"/>
        </w:rPr>
        <w:t xml:space="preserve"> п</w:t>
      </w:r>
      <w:r>
        <w:rPr>
          <w:rFonts w:eastAsia="Arial" w:cs="Arial"/>
          <w:sz w:val="22"/>
          <w:szCs w:val="22"/>
        </w:rPr>
        <w:t>ерекрыв</w:t>
      </w:r>
      <w:r w:rsidR="00554712">
        <w:rPr>
          <w:rFonts w:eastAsia="Arial" w:cs="Arial"/>
          <w:sz w:val="22"/>
          <w:szCs w:val="22"/>
        </w:rPr>
        <w:t>ающей воду  и канализационных труб</w:t>
      </w:r>
      <w:r w:rsidR="00807CA1">
        <w:rPr>
          <w:rFonts w:eastAsia="Arial" w:cs="Arial"/>
          <w:sz w:val="22"/>
          <w:szCs w:val="22"/>
        </w:rPr>
        <w:t>,</w:t>
      </w:r>
      <w:r w:rsidR="00554712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Заказчик обязан обеспечить допуск сотрудников Управляющей компании в помещение</w:t>
      </w:r>
      <w:r w:rsidR="00554712"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z w:val="22"/>
          <w:szCs w:val="22"/>
        </w:rPr>
        <w:t xml:space="preserve"> для прове</w:t>
      </w:r>
      <w:r w:rsidR="00554712">
        <w:rPr>
          <w:rFonts w:eastAsia="Arial" w:cs="Arial"/>
          <w:sz w:val="22"/>
          <w:szCs w:val="22"/>
        </w:rPr>
        <w:t>дения ремонтных и аварийных работ</w:t>
      </w:r>
      <w:r w:rsidR="00807CA1">
        <w:rPr>
          <w:rFonts w:eastAsia="Arial" w:cs="Arial"/>
          <w:sz w:val="22"/>
          <w:szCs w:val="22"/>
        </w:rPr>
        <w:t>, в кратчайшие сроки</w:t>
      </w:r>
      <w:r w:rsidR="00554712">
        <w:rPr>
          <w:rFonts w:eastAsia="Arial" w:cs="Arial"/>
          <w:sz w:val="22"/>
          <w:szCs w:val="22"/>
        </w:rPr>
        <w:t>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Заказчик в соответствии с п. 3 статьи 3 Федерального закон</w:t>
      </w:r>
      <w:r w:rsidR="00554712">
        <w:rPr>
          <w:sz w:val="22"/>
          <w:szCs w:val="22"/>
        </w:rPr>
        <w:t>а от 27.07.2006 г. № 152-ФЗ</w:t>
      </w:r>
      <w:proofErr w:type="gramStart"/>
      <w:r>
        <w:rPr>
          <w:sz w:val="22"/>
          <w:szCs w:val="22"/>
        </w:rPr>
        <w:t>«О</w:t>
      </w:r>
      <w:proofErr w:type="gramEnd"/>
      <w:r>
        <w:rPr>
          <w:sz w:val="22"/>
          <w:szCs w:val="22"/>
        </w:rPr>
        <w:t xml:space="preserve"> персональных данных» дает свое согласие УО на обработку своих персональных данных, необходимую для целей Договора.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в целях исполнения Договора.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(невозможность исполнения Договора и другое). </w:t>
      </w:r>
      <w:proofErr w:type="gramStart"/>
      <w:r>
        <w:rPr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данные.</w:t>
      </w:r>
      <w:proofErr w:type="gramEnd"/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нежилого помещения (ст. 249, 289 ГК РФ и 37, 39 ЖК РФ).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 и крупногабаритного мусора,  стоимость  обслуживания ли</w:t>
      </w:r>
      <w:r w:rsidR="00777994">
        <w:rPr>
          <w:sz w:val="22"/>
          <w:szCs w:val="22"/>
        </w:rPr>
        <w:t xml:space="preserve">фтов, уборки лестничных клеток </w:t>
      </w:r>
      <w:r>
        <w:rPr>
          <w:sz w:val="22"/>
          <w:szCs w:val="22"/>
        </w:rPr>
        <w:t xml:space="preserve">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</w:t>
      </w:r>
      <w:r w:rsidR="00554712">
        <w:rPr>
          <w:sz w:val="22"/>
          <w:szCs w:val="22"/>
        </w:rPr>
        <w:t>оставщика услуги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учета, пропорционально площади</w:t>
      </w:r>
      <w:proofErr w:type="gramEnd"/>
      <w:r>
        <w:rPr>
          <w:sz w:val="22"/>
          <w:szCs w:val="22"/>
        </w:rPr>
        <w:t xml:space="preserve">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Плата за управление МКД, содержание и текущий ремонт общего имущества в многоквартирном </w:t>
      </w:r>
      <w:proofErr w:type="gramStart"/>
      <w:r>
        <w:rPr>
          <w:rFonts w:eastAsia="Arial" w:cs="Arial"/>
          <w:sz w:val="22"/>
          <w:szCs w:val="22"/>
        </w:rPr>
        <w:t>доме</w:t>
      </w:r>
      <w:proofErr w:type="gramEnd"/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A622A9">
        <w:rPr>
          <w:rFonts w:eastAsia="Arial" w:cs="Arial"/>
          <w:b/>
          <w:bCs/>
          <w:sz w:val="22"/>
          <w:szCs w:val="22"/>
        </w:rPr>
        <w:t xml:space="preserve">ь пятого 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истекшим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расчетным</w:t>
      </w:r>
      <w:proofErr w:type="gramEnd"/>
      <w:r>
        <w:rPr>
          <w:rFonts w:eastAsia="Arial" w:cs="Arial"/>
          <w:sz w:val="22"/>
          <w:szCs w:val="22"/>
        </w:rPr>
        <w:t xml:space="preserve">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5B4136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5B4136" w:rsidRPr="00A379EA" w:rsidRDefault="008A7B98" w:rsidP="00A379EA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 w:rsidRPr="00A379EA"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5B4136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</w:t>
      </w:r>
      <w:r>
        <w:rPr>
          <w:sz w:val="22"/>
          <w:szCs w:val="22"/>
        </w:rPr>
        <w:lastRenderedPageBreak/>
        <w:t>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5B4136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5B4136" w:rsidRDefault="005B4136">
      <w:pPr>
        <w:ind w:left="680"/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A622A9">
        <w:rPr>
          <w:sz w:val="22"/>
          <w:szCs w:val="22"/>
        </w:rPr>
        <w:t>2. Перечень  услуг, оказываемых управляющей организацией по содержанию и текущему ремонту общего имущества дома, услуги по управлению.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5B4136" w:rsidRDefault="005B413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3369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Зеленоградск</w:t>
            </w:r>
            <w:r w:rsidR="008A7B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г. </w:t>
            </w:r>
            <w:r w:rsidR="003369A2">
              <w:rPr>
                <w:sz w:val="22"/>
                <w:szCs w:val="22"/>
              </w:rPr>
              <w:t>Зеленоградск, ул.</w:t>
            </w:r>
            <w:r w:rsidR="00CC786B">
              <w:rPr>
                <w:sz w:val="22"/>
                <w:szCs w:val="22"/>
              </w:rPr>
              <w:t xml:space="preserve"> </w:t>
            </w:r>
            <w:r w:rsidR="003369A2">
              <w:rPr>
                <w:sz w:val="22"/>
                <w:szCs w:val="22"/>
              </w:rPr>
              <w:t>Московская д.66, офис 21.</w:t>
            </w:r>
          </w:p>
          <w:p w:rsidR="003369A2" w:rsidRPr="003369A2" w:rsidRDefault="003369A2" w:rsidP="003369A2">
            <w:pPr>
              <w:rPr>
                <w:sz w:val="22"/>
                <w:szCs w:val="22"/>
              </w:rPr>
            </w:pPr>
            <w:r w:rsidRPr="003369A2">
              <w:rPr>
                <w:sz w:val="22"/>
                <w:szCs w:val="22"/>
              </w:rPr>
              <w:t>ОГРН 1103926015566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369A2">
              <w:rPr>
                <w:sz w:val="22"/>
                <w:szCs w:val="22"/>
              </w:rPr>
              <w:t>3917509394</w:t>
            </w:r>
            <w:r>
              <w:rPr>
                <w:sz w:val="22"/>
                <w:szCs w:val="22"/>
              </w:rPr>
              <w:t xml:space="preserve"> , КПП </w:t>
            </w:r>
            <w:r w:rsidR="00342217" w:rsidRPr="00342217">
              <w:rPr>
                <w:sz w:val="22"/>
                <w:szCs w:val="22"/>
              </w:rPr>
              <w:t>391801001</w:t>
            </w:r>
          </w:p>
          <w:p w:rsidR="003369A2" w:rsidRDefault="003369A2" w:rsidP="003369A2">
            <w:pPr>
              <w:rPr>
                <w:sz w:val="36"/>
                <w:szCs w:val="36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3369A2">
              <w:rPr>
                <w:sz w:val="22"/>
                <w:szCs w:val="22"/>
              </w:rPr>
              <w:t>40702810420190000151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42217">
              <w:rPr>
                <w:sz w:val="22"/>
                <w:szCs w:val="22"/>
              </w:rPr>
              <w:t>Отделении</w:t>
            </w:r>
            <w:r w:rsidR="00342217" w:rsidRPr="00342217">
              <w:rPr>
                <w:sz w:val="22"/>
                <w:szCs w:val="22"/>
              </w:rPr>
              <w:t xml:space="preserve"> №8626 Сбербанка России г</w:t>
            </w:r>
            <w:proofErr w:type="gramStart"/>
            <w:r w:rsidR="00342217" w:rsidRPr="00342217">
              <w:rPr>
                <w:sz w:val="22"/>
                <w:szCs w:val="22"/>
              </w:rPr>
              <w:t>.К</w:t>
            </w:r>
            <w:proofErr w:type="gramEnd"/>
            <w:r w:rsidR="00342217" w:rsidRPr="00342217">
              <w:rPr>
                <w:sz w:val="22"/>
                <w:szCs w:val="22"/>
              </w:rPr>
              <w:t>алининград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342217" w:rsidRPr="00342217">
              <w:rPr>
                <w:sz w:val="22"/>
                <w:szCs w:val="22"/>
              </w:rPr>
              <w:t>30101810100000000634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42217" w:rsidRPr="00342217">
              <w:rPr>
                <w:sz w:val="22"/>
                <w:szCs w:val="22"/>
              </w:rPr>
              <w:t>042748634</w:t>
            </w:r>
          </w:p>
          <w:p w:rsidR="00CC786B" w:rsidRDefault="00CC786B">
            <w:pPr>
              <w:jc w:val="both"/>
              <w:rPr>
                <w:sz w:val="22"/>
                <w:szCs w:val="22"/>
              </w:rPr>
            </w:pPr>
          </w:p>
          <w:p w:rsidR="005B4136" w:rsidRDefault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336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   Е.В. Трофимова</w:t>
            </w:r>
          </w:p>
          <w:p w:rsidR="005B4136" w:rsidRDefault="005B4136" w:rsidP="00AA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b/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</w:tc>
      </w:tr>
    </w:tbl>
    <w:p w:rsidR="005B4136" w:rsidRDefault="005B4136">
      <w:pPr>
        <w:ind w:firstLine="680"/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42217" w:rsidRPr="00342217" w:rsidRDefault="00342217" w:rsidP="00342217"/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379EA" w:rsidRDefault="00A379EA" w:rsidP="00A379EA"/>
    <w:p w:rsidR="00A622A9" w:rsidRDefault="00A622A9" w:rsidP="00A379EA"/>
    <w:p w:rsidR="00A379EA" w:rsidRDefault="00A379EA" w:rsidP="00A379EA"/>
    <w:p w:rsidR="00A379EA" w:rsidRDefault="00A379EA" w:rsidP="00A379EA"/>
    <w:p w:rsidR="00A379EA" w:rsidRPr="00A379EA" w:rsidRDefault="00A379EA" w:rsidP="00A379EA"/>
    <w:p w:rsidR="005B4136" w:rsidRDefault="008A7B98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1</w:t>
      </w: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5B4136">
      <w:pPr>
        <w:jc w:val="center"/>
        <w:rPr>
          <w:b/>
          <w:bCs/>
          <w:sz w:val="22"/>
          <w:szCs w:val="22"/>
        </w:rPr>
      </w:pPr>
    </w:p>
    <w:p w:rsidR="005B4136" w:rsidRDefault="008A7B98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ТАРИФЫ и перечень услуг и работ</w:t>
      </w:r>
      <w:r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 предоставлению коммунальных услуг.</w:t>
      </w:r>
    </w:p>
    <w:p w:rsidR="005B4136" w:rsidRDefault="005B4136">
      <w:pPr>
        <w:jc w:val="center"/>
        <w:rPr>
          <w:bCs/>
          <w:sz w:val="22"/>
          <w:szCs w:val="22"/>
        </w:rPr>
      </w:pPr>
    </w:p>
    <w:p w:rsidR="005B4136" w:rsidRDefault="005B4136">
      <w:pPr>
        <w:jc w:val="center"/>
        <w:rPr>
          <w:bCs/>
          <w:sz w:val="22"/>
          <w:szCs w:val="22"/>
        </w:rPr>
      </w:pPr>
    </w:p>
    <w:tbl>
      <w:tblPr>
        <w:tblW w:w="0" w:type="auto"/>
        <w:tblInd w:w="346" w:type="dxa"/>
        <w:tblLayout w:type="fixed"/>
        <w:tblLook w:val="0000" w:firstRow="0" w:lastRow="0" w:firstColumn="0" w:lastColumn="0" w:noHBand="0" w:noVBand="0"/>
      </w:tblPr>
      <w:tblGrid>
        <w:gridCol w:w="608"/>
        <w:gridCol w:w="5186"/>
        <w:gridCol w:w="2532"/>
        <w:gridCol w:w="2369"/>
      </w:tblGrid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 на 1 кв.м. в месяц)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кв.м. общей площади помещения.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B94D0F" w:rsidRDefault="00B94D0F" w:rsidP="002165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4D0F">
              <w:rPr>
                <w:b/>
                <w:sz w:val="22"/>
                <w:szCs w:val="22"/>
              </w:rPr>
              <w:t>7,</w:t>
            </w:r>
            <w:r w:rsidR="0021659F">
              <w:rPr>
                <w:b/>
                <w:sz w:val="22"/>
                <w:szCs w:val="22"/>
              </w:rPr>
              <w:t>3</w:t>
            </w:r>
            <w:r w:rsidRPr="00B94D0F">
              <w:rPr>
                <w:b/>
                <w:sz w:val="22"/>
                <w:szCs w:val="22"/>
              </w:rPr>
              <w:t>5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вывоза ТБО и крупногабаритного мусора.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CC198B" w:rsidRDefault="00CC198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C198B">
              <w:rPr>
                <w:b/>
                <w:sz w:val="22"/>
                <w:szCs w:val="22"/>
              </w:rPr>
              <w:t>1,52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МОП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фактическим затратам.</w:t>
            </w:r>
          </w:p>
        </w:tc>
      </w:tr>
      <w:tr w:rsidR="005B413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A379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8A7B98" w:rsidP="000B7D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кв.м. общей площади помещения.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Pr="00CC198B" w:rsidRDefault="00CC198B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CC198B">
              <w:rPr>
                <w:b/>
                <w:sz w:val="22"/>
                <w:szCs w:val="22"/>
              </w:rPr>
              <w:t>2,72</w:t>
            </w:r>
            <w:bookmarkEnd w:id="0"/>
          </w:p>
        </w:tc>
      </w:tr>
    </w:tbl>
    <w:p w:rsidR="005B4136" w:rsidRDefault="005B413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199"/>
        <w:gridCol w:w="2450"/>
        <w:gridCol w:w="2423"/>
      </w:tblGrid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Коммунальные  услуги 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423" w:type="dxa"/>
          </w:tcPr>
          <w:p w:rsidR="005B4136" w:rsidRDefault="008A7B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:rsidR="005B4136" w:rsidRDefault="008A7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 за 1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/ч, </w:t>
            </w:r>
            <w:proofErr w:type="spellStart"/>
            <w:r>
              <w:rPr>
                <w:sz w:val="22"/>
                <w:szCs w:val="22"/>
              </w:rPr>
              <w:t>ку.б.м.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кал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  <w:tr w:rsidR="005B4136" w:rsidTr="003D5E9F">
        <w:tc>
          <w:tcPr>
            <w:tcW w:w="623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9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50" w:type="dxa"/>
          </w:tcPr>
          <w:p w:rsidR="005B4136" w:rsidRDefault="008A7B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423" w:type="dxa"/>
          </w:tcPr>
          <w:p w:rsidR="005B4136" w:rsidRDefault="008A7B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установленным тарифам</w:t>
            </w:r>
          </w:p>
        </w:tc>
      </w:tr>
    </w:tbl>
    <w:p w:rsidR="005B4136" w:rsidRDefault="005B4136">
      <w:pPr>
        <w:jc w:val="both"/>
        <w:rPr>
          <w:sz w:val="22"/>
          <w:szCs w:val="22"/>
        </w:rPr>
      </w:pPr>
    </w:p>
    <w:p w:rsidR="005B4136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5B4136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CC786B" w:rsidRDefault="00CC786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1E13" w:rsidRDefault="00D81E13">
      <w:pPr>
        <w:tabs>
          <w:tab w:val="left" w:pos="3600"/>
        </w:tabs>
        <w:jc w:val="both"/>
      </w:pPr>
    </w:p>
    <w:p w:rsidR="00D81E13" w:rsidRDefault="00D81E13">
      <w:pPr>
        <w:tabs>
          <w:tab w:val="left" w:pos="3600"/>
        </w:tabs>
        <w:jc w:val="both"/>
      </w:pPr>
    </w:p>
    <w:p w:rsidR="00D81E13" w:rsidRDefault="00D81E13">
      <w:pPr>
        <w:tabs>
          <w:tab w:val="left" w:pos="3600"/>
        </w:tabs>
        <w:jc w:val="both"/>
      </w:pPr>
    </w:p>
    <w:p w:rsidR="00D81E13" w:rsidRDefault="00D81E13">
      <w:pPr>
        <w:tabs>
          <w:tab w:val="left" w:pos="3600"/>
        </w:tabs>
        <w:jc w:val="both"/>
      </w:pPr>
    </w:p>
    <w:p w:rsidR="00D81E13" w:rsidRDefault="00D81E13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D8493B" w:rsidRDefault="00D8493B">
      <w:pPr>
        <w:tabs>
          <w:tab w:val="left" w:pos="3600"/>
        </w:tabs>
        <w:jc w:val="both"/>
      </w:pPr>
    </w:p>
    <w:p w:rsidR="005B4136" w:rsidRDefault="005B4136">
      <w:pPr>
        <w:tabs>
          <w:tab w:val="left" w:pos="3600"/>
        </w:tabs>
        <w:jc w:val="both"/>
      </w:pPr>
    </w:p>
    <w:p w:rsidR="005B4136" w:rsidRDefault="008A7B98">
      <w:pPr>
        <w:pStyle w:val="2"/>
        <w:tabs>
          <w:tab w:val="left" w:pos="7200"/>
        </w:tabs>
      </w:pPr>
      <w:r>
        <w:lastRenderedPageBreak/>
        <w:t>Приложение №2</w:t>
      </w:r>
    </w:p>
    <w:p w:rsidR="005B4136" w:rsidRDefault="008A7B98">
      <w:pPr>
        <w:jc w:val="center"/>
        <w:rPr>
          <w:b/>
        </w:rPr>
      </w:pPr>
      <w:r>
        <w:rPr>
          <w:b/>
        </w:rPr>
        <w:t>ПЕРЕЧЕНЬ</w:t>
      </w:r>
    </w:p>
    <w:p w:rsidR="00D2637B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 услуг, оказываемых управляющей организацией по содержанию и текущему ремонту общего имущества дома,</w:t>
      </w:r>
    </w:p>
    <w:p w:rsidR="00A622A9" w:rsidRDefault="00A622A9">
      <w:pPr>
        <w:pStyle w:val="31"/>
        <w:jc w:val="center"/>
        <w:rPr>
          <w:sz w:val="20"/>
          <w:szCs w:val="20"/>
        </w:rPr>
      </w:pPr>
      <w:r w:rsidRPr="00A622A9">
        <w:rPr>
          <w:sz w:val="20"/>
          <w:szCs w:val="20"/>
        </w:rPr>
        <w:t xml:space="preserve"> услуги по управлению.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A622A9" w:rsidRPr="00364020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№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Наименование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Стоимость </w:t>
            </w:r>
          </w:p>
          <w:p w:rsidR="00A622A9" w:rsidRPr="00364020" w:rsidRDefault="00A622A9" w:rsidP="002627D3">
            <w:pPr>
              <w:suppressLineNumbers/>
              <w:jc w:val="center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на 1 </w:t>
            </w:r>
            <w:proofErr w:type="spellStart"/>
            <w:r w:rsidRPr="00364020">
              <w:rPr>
                <w:rFonts w:eastAsia="Lucida Sans Unicode" w:cs="Tahoma"/>
              </w:rPr>
              <w:t>кв</w:t>
            </w:r>
            <w:proofErr w:type="spellEnd"/>
            <w:r w:rsidRPr="00364020">
              <w:rPr>
                <w:rFonts w:eastAsia="Lucida Sans Unicode" w:cs="Tahoma"/>
              </w:rPr>
              <w:t xml:space="preserve"> м, руб.</w:t>
            </w:r>
          </w:p>
        </w:tc>
      </w:tr>
      <w:tr w:rsidR="00A622A9" w:rsidRPr="00364020" w:rsidTr="004F1E8D">
        <w:trPr>
          <w:trHeight w:val="426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 xml:space="preserve">Содержание и ремонт общего имущества многоквартирного дома.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35" w:type="dxa"/>
            <w:gridSpan w:val="2"/>
          </w:tcPr>
          <w:p w:rsidR="00A622A9" w:rsidRPr="00364020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4,</w:t>
            </w:r>
            <w:r>
              <w:rPr>
                <w:rFonts w:eastAsia="Lucida Sans Unicode" w:cs="Tahoma"/>
                <w:b/>
                <w:bCs/>
              </w:rPr>
              <w:t>50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1.1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4F1E8D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техническое обслуживание внутридомовых  систем, сетей и устройств — водоснабжения</w:t>
            </w:r>
            <w:proofErr w:type="gramStart"/>
            <w:r w:rsidR="004F1E8D">
              <w:rPr>
                <w:rFonts w:eastAsia="Lucida Sans Unicode" w:cs="Tahoma"/>
              </w:rPr>
              <w:t xml:space="preserve"> ,</w:t>
            </w:r>
            <w:proofErr w:type="gramEnd"/>
            <w:r w:rsidR="004F1E8D">
              <w:rPr>
                <w:rFonts w:eastAsia="Lucida Sans Unicode" w:cs="Tahoma"/>
              </w:rPr>
              <w:t>водоотведения</w:t>
            </w:r>
            <w:r w:rsidRPr="00364020">
              <w:rPr>
                <w:rFonts w:eastAsia="Lucida Sans Unicode" w:cs="Tahoma"/>
              </w:rPr>
              <w:t>,  электросетей</w:t>
            </w:r>
            <w:r w:rsidR="004F1E8D">
              <w:rPr>
                <w:rFonts w:eastAsia="Lucida Sans Unicode" w:cs="Tahoma"/>
              </w:rPr>
              <w:t>;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лампочек в подъездах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-прочистка канализационной сети (стояки и лежаки)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проверка исправности вентиляционных каналов и газоходов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-текущий ремонт и устранение протечки в отдельных местах кровли  до 10 % от общего объема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-замена разбитых стекол окон на лестничных клетках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ремонт, окраска детских площадок и элементов благоустройства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 поверка и снятие показаний коллективных приборов измерения и учета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-обслуживание ВДГО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год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tabs>
                <w:tab w:val="left" w:pos="720"/>
              </w:tabs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сезонно,1 раз \ год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истечении срока</w:t>
            </w:r>
          </w:p>
          <w:p w:rsidR="00A622A9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1раз в 3 года</w:t>
            </w:r>
          </w:p>
          <w:p w:rsidR="00A622A9" w:rsidRPr="00364020" w:rsidRDefault="00A622A9" w:rsidP="002627D3">
            <w:pPr>
              <w:suppressLineNumbers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2,89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1.2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Уборка земельного участка: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-подметание придомовой территории, уборка мусора с газонов, уборка контейнерной площадки</w:t>
            </w:r>
            <w:r w:rsidR="00D95675">
              <w:rPr>
                <w:rFonts w:eastAsia="Lucida Sans Unicode" w:cs="Tahoma"/>
              </w:rPr>
              <w:t xml:space="preserve"> (если имеется);</w:t>
            </w: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 очистка урн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отсутствии снегопада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-сдвижка и подметание снега с тротуаров при снегопаде</w:t>
            </w:r>
          </w:p>
          <w:p w:rsidR="001D5C14" w:rsidRPr="00364020" w:rsidRDefault="001D5C14" w:rsidP="002627D3">
            <w:pPr>
              <w:suppressLineNumbers/>
              <w:snapToGrid w:val="0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-посыпка наледи и льда песком или смесью песка с хлоридами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- </w:t>
            </w:r>
            <w:proofErr w:type="spellStart"/>
            <w:r w:rsidRPr="00364020">
              <w:rPr>
                <w:rFonts w:eastAsia="Lucida Sans Unicode" w:cs="Tahoma"/>
              </w:rPr>
              <w:t>окос</w:t>
            </w:r>
            <w:proofErr w:type="spellEnd"/>
            <w:r w:rsidRPr="00364020">
              <w:rPr>
                <w:rFonts w:eastAsia="Lucida Sans Unicode" w:cs="Tahoma"/>
              </w:rPr>
              <w:t xml:space="preserve"> травы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D95675" w:rsidRPr="00364020" w:rsidRDefault="00D95675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5 раз в неделю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2 раза в неделю</w:t>
            </w:r>
          </w:p>
          <w:p w:rsidR="00A622A9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1D5C14" w:rsidRPr="00364020" w:rsidRDefault="001D5C14" w:rsidP="001D5C14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 необходимости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1,20</w:t>
            </w:r>
          </w:p>
        </w:tc>
      </w:tr>
      <w:tr w:rsidR="00A622A9" w:rsidRPr="00304B01" w:rsidTr="004F1E8D"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jc w:val="right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1.3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Аварийное обслуживание: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-системы водо</w:t>
            </w:r>
            <w:r>
              <w:rPr>
                <w:rFonts w:eastAsia="Lucida Sans Unicode" w:cs="Tahoma"/>
              </w:rPr>
              <w:t>снабжения</w:t>
            </w:r>
            <w:r w:rsidRPr="00364020">
              <w:rPr>
                <w:rFonts w:eastAsia="Lucida Sans Unicode" w:cs="Tahoma"/>
              </w:rPr>
              <w:t>,</w:t>
            </w:r>
            <w:r>
              <w:rPr>
                <w:rFonts w:eastAsia="Lucida Sans Unicode" w:cs="Tahoma"/>
              </w:rPr>
              <w:t xml:space="preserve"> водоотведение,</w:t>
            </w:r>
            <w:r w:rsidRPr="00364020">
              <w:rPr>
                <w:rFonts w:eastAsia="Lucida Sans Unicode" w:cs="Tahoma"/>
              </w:rPr>
              <w:t xml:space="preserve"> э</w:t>
            </w:r>
            <w:r>
              <w:rPr>
                <w:rFonts w:eastAsia="Lucida Sans Unicode" w:cs="Tahoma"/>
              </w:rPr>
              <w:t xml:space="preserve">лектроснабжения 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круглосуточно</w:t>
            </w:r>
          </w:p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A622A9" w:rsidRPr="00304B01" w:rsidRDefault="00A622A9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  <w:i/>
              </w:rPr>
            </w:pPr>
            <w:r w:rsidRPr="00304B01">
              <w:rPr>
                <w:rFonts w:eastAsia="Lucida Sans Unicode" w:cs="Tahoma"/>
                <w:b/>
                <w:bCs/>
                <w:i/>
              </w:rPr>
              <w:t>0,41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364020">
              <w:rPr>
                <w:rFonts w:eastAsia="Lucida Sans Unicode" w:cs="Tahoma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Услуги по управлению домом:</w:t>
            </w:r>
          </w:p>
          <w:p w:rsidR="00A622A9" w:rsidRDefault="00A622A9" w:rsidP="002627D3">
            <w:pPr>
              <w:suppressLineNumbers/>
            </w:pPr>
            <w:r w:rsidRPr="00364020">
              <w:t xml:space="preserve">-организация </w:t>
            </w:r>
            <w:r>
              <w:t xml:space="preserve">подачи коммунальных услуг в дом: </w:t>
            </w:r>
            <w:r w:rsidRPr="00364020">
              <w:t xml:space="preserve"> заключение необходимых договоров с поставщиками коммунальных услуг, а так же специализированными организаци</w:t>
            </w:r>
            <w:r>
              <w:t>ями на выполнение работ и услуг;</w:t>
            </w:r>
          </w:p>
          <w:p w:rsidR="00A622A9" w:rsidRPr="00364020" w:rsidRDefault="00A622A9" w:rsidP="00D95675">
            <w:pPr>
              <w:suppressLineNumbers/>
            </w:pPr>
            <w:r>
              <w:t>-</w:t>
            </w:r>
            <w:r w:rsidRPr="00364020">
              <w:t xml:space="preserve">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</w:t>
            </w:r>
            <w:proofErr w:type="gramStart"/>
            <w:r w:rsidRPr="00364020">
              <w:t xml:space="preserve"> ,</w:t>
            </w:r>
            <w:proofErr w:type="gramEnd"/>
            <w:r w:rsidRPr="00364020">
              <w:t xml:space="preserve">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выдача справок. 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  <w:r w:rsidRPr="00364020">
              <w:rPr>
                <w:rFonts w:eastAsia="Lucida Sans Unicode" w:cs="Tahoma"/>
              </w:rPr>
              <w:t>постоянно</w:t>
            </w:r>
          </w:p>
        </w:tc>
        <w:tc>
          <w:tcPr>
            <w:tcW w:w="1217" w:type="dxa"/>
          </w:tcPr>
          <w:p w:rsidR="00A622A9" w:rsidRPr="00364020" w:rsidRDefault="00D2637B" w:rsidP="002627D3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2,85</w:t>
            </w:r>
          </w:p>
        </w:tc>
      </w:tr>
      <w:tr w:rsidR="00A622A9" w:rsidRPr="00364020" w:rsidTr="004F1E8D">
        <w:trPr>
          <w:gridAfter w:val="1"/>
          <w:wAfter w:w="18" w:type="dxa"/>
        </w:trPr>
        <w:tc>
          <w:tcPr>
            <w:tcW w:w="479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6646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  <w:b/>
                <w:bCs/>
              </w:rPr>
            </w:pPr>
            <w:r w:rsidRPr="00364020">
              <w:rPr>
                <w:rFonts w:eastAsia="Lucida Sans Unicode" w:cs="Tahoma"/>
                <w:b/>
                <w:bCs/>
              </w:rPr>
              <w:t>ИТОГО:</w:t>
            </w:r>
          </w:p>
        </w:tc>
        <w:tc>
          <w:tcPr>
            <w:tcW w:w="1845" w:type="dxa"/>
          </w:tcPr>
          <w:p w:rsidR="00A622A9" w:rsidRPr="00364020" w:rsidRDefault="00A622A9" w:rsidP="002627D3">
            <w:pPr>
              <w:suppressLineNumbers/>
              <w:snapToGrid w:val="0"/>
              <w:rPr>
                <w:rFonts w:eastAsia="Lucida Sans Unicode" w:cs="Tahoma"/>
              </w:rPr>
            </w:pPr>
          </w:p>
        </w:tc>
        <w:tc>
          <w:tcPr>
            <w:tcW w:w="1217" w:type="dxa"/>
          </w:tcPr>
          <w:p w:rsidR="00A622A9" w:rsidRPr="00364020" w:rsidRDefault="00A622A9" w:rsidP="00D2637B">
            <w:pPr>
              <w:suppressLineNumbers/>
              <w:snapToGrid w:val="0"/>
              <w:jc w:val="center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</w:t>
            </w:r>
            <w:r w:rsidRPr="00364020">
              <w:rPr>
                <w:rFonts w:eastAsia="Lucida Sans Unicode" w:cs="Tahoma"/>
                <w:b/>
                <w:bCs/>
              </w:rPr>
              <w:t>,</w:t>
            </w:r>
            <w:r w:rsidR="00D2637B">
              <w:rPr>
                <w:rFonts w:eastAsia="Lucida Sans Unicode" w:cs="Tahoma"/>
                <w:b/>
                <w:bCs/>
              </w:rPr>
              <w:t>3</w:t>
            </w:r>
            <w:r>
              <w:rPr>
                <w:rFonts w:eastAsia="Lucida Sans Unicode" w:cs="Tahoma"/>
                <w:b/>
                <w:bCs/>
              </w:rPr>
              <w:t>5</w:t>
            </w:r>
          </w:p>
        </w:tc>
      </w:tr>
    </w:tbl>
    <w:p w:rsidR="00A622A9" w:rsidRDefault="00A622A9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3D5E9F" w:rsidTr="002627D3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9F" w:rsidRDefault="003D5E9F" w:rsidP="002627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3D5E9F" w:rsidRDefault="003D5E9F" w:rsidP="002627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5B4136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6B6DEC" w:rsidRDefault="006B6DEC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5B4136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5B4136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3D5E9F" w:rsidRDefault="003D5E9F">
      <w:pPr>
        <w:jc w:val="center"/>
        <w:rPr>
          <w:b/>
          <w:bCs/>
        </w:rPr>
      </w:pP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>Межквартирные лестничные площадки, лестницы, лифты, лифтовые и иные шахты, коридоры, колясочные, чердаки, технические этажи, мастерские,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Земельный участок, на котором расположен многоквартирный </w:t>
      </w:r>
      <w:proofErr w:type="gramStart"/>
      <w:r>
        <w:rPr>
          <w:sz w:val="18"/>
          <w:szCs w:val="18"/>
        </w:rPr>
        <w:t>дом</w:t>
      </w:r>
      <w:proofErr w:type="gramEnd"/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Внутридомовые инженерные системы холодного  водоснабжения и </w:t>
      </w:r>
      <w:r w:rsidR="004F1E8D">
        <w:rPr>
          <w:sz w:val="18"/>
          <w:szCs w:val="18"/>
        </w:rPr>
        <w:t xml:space="preserve">водоотведения, </w:t>
      </w:r>
      <w:r>
        <w:rPr>
          <w:sz w:val="18"/>
          <w:szCs w:val="18"/>
        </w:rPr>
        <w:t>газоснабжения,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5B4136" w:rsidRDefault="00CC786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(и если имеетс</w:t>
      </w:r>
      <w:proofErr w:type="gramStart"/>
      <w:r w:rsidR="008A7B98">
        <w:rPr>
          <w:sz w:val="18"/>
          <w:szCs w:val="18"/>
        </w:rPr>
        <w:t>я-</w:t>
      </w:r>
      <w:proofErr w:type="gramEnd"/>
      <w:r w:rsidR="008A7B98">
        <w:rPr>
          <w:sz w:val="18"/>
          <w:szCs w:val="18"/>
        </w:rPr>
        <w:t xml:space="preserve"> электрических установок систем </w:t>
      </w:r>
      <w:proofErr w:type="spellStart"/>
      <w:r w:rsidR="008A7B98">
        <w:rPr>
          <w:sz w:val="18"/>
          <w:szCs w:val="18"/>
        </w:rPr>
        <w:t>дымоудаления</w:t>
      </w:r>
      <w:proofErr w:type="spellEnd"/>
      <w:r w:rsidR="008A7B98">
        <w:rPr>
          <w:sz w:val="18"/>
          <w:szCs w:val="18"/>
        </w:rPr>
        <w:t>, систем автоматической пожарной сигнализации внутреннего противопожарного водопровода), пассажирских  лифтов, а также другого электрического оборудования, расположенного на этих сетях.</w:t>
      </w:r>
    </w:p>
    <w:p w:rsidR="005B4136" w:rsidRDefault="006B6DE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внешняя граница стены многоквартирного дома.</w:t>
      </w: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jc w:val="both"/>
      </w:pPr>
    </w:p>
    <w:p w:rsidR="006B6DEC" w:rsidRDefault="006B6DEC" w:rsidP="006B6DEC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6B6DEC" w:rsidRDefault="006B6DEC" w:rsidP="006B6DEC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6B6DEC" w:rsidRDefault="006B6DEC" w:rsidP="006B6DEC">
      <w:pPr>
        <w:jc w:val="center"/>
        <w:rPr>
          <w:b/>
          <w:bCs/>
        </w:rPr>
      </w:pPr>
    </w:p>
    <w:p w:rsidR="006B6DEC" w:rsidRDefault="006B6DEC" w:rsidP="006B6DE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6B6DEC" w:rsidTr="00A476B6">
        <w:tc>
          <w:tcPr>
            <w:tcW w:w="3076" w:type="dxa"/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</w:tcPr>
          <w:p w:rsidR="006B6DEC" w:rsidRDefault="006B6DEC" w:rsidP="0075079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(директор)</w:t>
            </w:r>
          </w:p>
          <w:p w:rsidR="006B6DEC" w:rsidRDefault="006B6DEC" w:rsidP="0075079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Pr="00F37231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A476B6">
        <w:trPr>
          <w:trHeight w:val="421"/>
        </w:trPr>
        <w:tc>
          <w:tcPr>
            <w:tcW w:w="3076" w:type="dxa"/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A476B6">
        <w:trPr>
          <w:trHeight w:val="427"/>
        </w:trPr>
        <w:tc>
          <w:tcPr>
            <w:tcW w:w="3076" w:type="dxa"/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</w:tcPr>
          <w:p w:rsidR="006B6DEC" w:rsidRDefault="006B6DEC" w:rsidP="00750799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6B6DEC" w:rsidRDefault="006B6DEC" w:rsidP="00750799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6B6DEC" w:rsidRDefault="006B6DEC" w:rsidP="007507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B6DEC" w:rsidRDefault="006B6DEC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A476B6">
        <w:trPr>
          <w:trHeight w:val="547"/>
        </w:trPr>
        <w:tc>
          <w:tcPr>
            <w:tcW w:w="3076" w:type="dxa"/>
            <w:vAlign w:val="center"/>
          </w:tcPr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6B6DEC" w:rsidRDefault="006B6DEC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</w:tcPr>
          <w:p w:rsidR="006B6DEC" w:rsidRDefault="006B6DEC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B6DEC" w:rsidTr="00A476B6">
        <w:tc>
          <w:tcPr>
            <w:tcW w:w="3076" w:type="dxa"/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</w:tcPr>
          <w:p w:rsidR="006B6DEC" w:rsidRPr="00A53303" w:rsidRDefault="006B6DEC" w:rsidP="0075079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8 921 10 20 472</w:t>
            </w:r>
          </w:p>
        </w:tc>
      </w:tr>
      <w:tr w:rsidR="006B6DEC" w:rsidRPr="00A53303" w:rsidTr="00A476B6">
        <w:trPr>
          <w:trHeight w:val="419"/>
        </w:trPr>
        <w:tc>
          <w:tcPr>
            <w:tcW w:w="3076" w:type="dxa"/>
          </w:tcPr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6B6DEC" w:rsidRDefault="006B6DEC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</w:tcPr>
          <w:p w:rsidR="006B6DEC" w:rsidRDefault="006B6DEC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 xml:space="preserve">Аварийная </w:t>
            </w:r>
            <w:proofErr w:type="spellStart"/>
            <w:r w:rsidRPr="00363740">
              <w:rPr>
                <w:b/>
                <w:sz w:val="18"/>
                <w:szCs w:val="18"/>
              </w:rPr>
              <w:t>Горгаза</w:t>
            </w:r>
            <w:proofErr w:type="spellEnd"/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  <w:r w:rsidR="00A476B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</w:p>
          <w:p w:rsidR="006B6DEC" w:rsidRPr="00363740" w:rsidRDefault="006B6DEC" w:rsidP="00750799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="00A476B6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</w:tbl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5B4136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5B4136" w:rsidRDefault="005B4136" w:rsidP="006B6DEC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5B4136">
            <w:pPr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 w:rsidSect="005B4136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319B"/>
    <w:rsid w:val="000B7DA3"/>
    <w:rsid w:val="001D5C14"/>
    <w:rsid w:val="0021659F"/>
    <w:rsid w:val="002259AB"/>
    <w:rsid w:val="0023585E"/>
    <w:rsid w:val="00266EC7"/>
    <w:rsid w:val="00270456"/>
    <w:rsid w:val="002F3489"/>
    <w:rsid w:val="00311B2C"/>
    <w:rsid w:val="003369A2"/>
    <w:rsid w:val="00342217"/>
    <w:rsid w:val="00372D1F"/>
    <w:rsid w:val="003D5E9F"/>
    <w:rsid w:val="004A100A"/>
    <w:rsid w:val="004F1E8D"/>
    <w:rsid w:val="00554712"/>
    <w:rsid w:val="00565570"/>
    <w:rsid w:val="005B4136"/>
    <w:rsid w:val="0062319B"/>
    <w:rsid w:val="006B6DEC"/>
    <w:rsid w:val="00742B57"/>
    <w:rsid w:val="00777994"/>
    <w:rsid w:val="00807CA1"/>
    <w:rsid w:val="0087387B"/>
    <w:rsid w:val="008A7B98"/>
    <w:rsid w:val="00A379EA"/>
    <w:rsid w:val="00A476B6"/>
    <w:rsid w:val="00A622A9"/>
    <w:rsid w:val="00AA42BE"/>
    <w:rsid w:val="00B94D0F"/>
    <w:rsid w:val="00CC198B"/>
    <w:rsid w:val="00CC786B"/>
    <w:rsid w:val="00D03925"/>
    <w:rsid w:val="00D2637B"/>
    <w:rsid w:val="00D62D94"/>
    <w:rsid w:val="00D81E13"/>
    <w:rsid w:val="00D8493B"/>
    <w:rsid w:val="00D93891"/>
    <w:rsid w:val="00D95675"/>
    <w:rsid w:val="00E0381A"/>
    <w:rsid w:val="00F15C7F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5B4136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B4136"/>
    <w:pPr>
      <w:keepNext/>
      <w:numPr>
        <w:ilvl w:val="1"/>
        <w:numId w:val="1"/>
      </w:numPr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5B4136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5B413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5B4136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rsid w:val="005B4136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B4136"/>
    <w:pPr>
      <w:keepNext/>
      <w:numPr>
        <w:ilvl w:val="6"/>
        <w:numId w:val="1"/>
      </w:numPr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sid w:val="005B4136"/>
    <w:rPr>
      <w:rFonts w:ascii="Symbol" w:hAnsi="Symbol"/>
    </w:rPr>
  </w:style>
  <w:style w:type="character" w:customStyle="1" w:styleId="WW8Num3z0">
    <w:name w:val="WW8Num3z0"/>
    <w:rsid w:val="005B413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4136"/>
  </w:style>
  <w:style w:type="character" w:customStyle="1" w:styleId="a3">
    <w:name w:val="Символ нумерации"/>
    <w:rsid w:val="005B4136"/>
    <w:rPr>
      <w:b w:val="0"/>
      <w:bCs w:val="0"/>
    </w:rPr>
  </w:style>
  <w:style w:type="character" w:customStyle="1" w:styleId="a4">
    <w:name w:val="Маркеры списка"/>
    <w:rsid w:val="005B4136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5B41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B4136"/>
  </w:style>
  <w:style w:type="character" w:customStyle="1" w:styleId="WW8Num2z2">
    <w:name w:val="WW8Num2z2"/>
    <w:rsid w:val="005B4136"/>
    <w:rPr>
      <w:rFonts w:ascii="Wingdings" w:hAnsi="Wingdings"/>
    </w:rPr>
  </w:style>
  <w:style w:type="character" w:customStyle="1" w:styleId="WW8Num2z4">
    <w:name w:val="WW8Num2z4"/>
    <w:rsid w:val="005B4136"/>
    <w:rPr>
      <w:rFonts w:ascii="Wingdings" w:hAnsi="Wingdings"/>
    </w:rPr>
  </w:style>
  <w:style w:type="character" w:customStyle="1" w:styleId="WW-Absatz-Standardschriftart">
    <w:name w:val="WW-Absatz-Standardschriftart"/>
    <w:rsid w:val="005B4136"/>
  </w:style>
  <w:style w:type="character" w:customStyle="1" w:styleId="WW-Absatz-Standardschriftart1">
    <w:name w:val="WW-Absatz-Standardschriftart1"/>
    <w:rsid w:val="005B4136"/>
  </w:style>
  <w:style w:type="character" w:customStyle="1" w:styleId="WW8Num5z0">
    <w:name w:val="WW8Num5z0"/>
    <w:rsid w:val="005B41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413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4136"/>
  </w:style>
  <w:style w:type="character" w:customStyle="1" w:styleId="WW-Absatz-Standardschriftart111">
    <w:name w:val="WW-Absatz-Standardschriftart111"/>
    <w:rsid w:val="005B4136"/>
  </w:style>
  <w:style w:type="character" w:customStyle="1" w:styleId="WW-Absatz-Standardschriftart1111">
    <w:name w:val="WW-Absatz-Standardschriftart1111"/>
    <w:rsid w:val="005B4136"/>
  </w:style>
  <w:style w:type="character" w:customStyle="1" w:styleId="WW-Absatz-Standardschriftart11111">
    <w:name w:val="WW-Absatz-Standardschriftart11111"/>
    <w:rsid w:val="005B4136"/>
  </w:style>
  <w:style w:type="character" w:customStyle="1" w:styleId="WW8Num4z0">
    <w:name w:val="WW8Num4z0"/>
    <w:rsid w:val="005B4136"/>
    <w:rPr>
      <w:rFonts w:ascii="Times New Roman" w:hAnsi="Times New Roman" w:cs="Times New Roman"/>
      <w:b/>
      <w:bCs/>
    </w:rPr>
  </w:style>
  <w:style w:type="character" w:customStyle="1" w:styleId="WW8Num7z0">
    <w:name w:val="WW8Num7z0"/>
    <w:rsid w:val="005B41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B4136"/>
    <w:rPr>
      <w:b/>
    </w:rPr>
  </w:style>
  <w:style w:type="character" w:customStyle="1" w:styleId="WW-Absatz-Standardschriftart111111">
    <w:name w:val="WW-Absatz-Standardschriftart111111"/>
    <w:rsid w:val="005B4136"/>
  </w:style>
  <w:style w:type="character" w:customStyle="1" w:styleId="WW-Absatz-Standardschriftart1111111">
    <w:name w:val="WW-Absatz-Standardschriftart1111111"/>
    <w:rsid w:val="005B4136"/>
  </w:style>
  <w:style w:type="character" w:customStyle="1" w:styleId="WW-Absatz-Standardschriftart11111111">
    <w:name w:val="WW-Absatz-Standardschriftart11111111"/>
    <w:rsid w:val="005B4136"/>
  </w:style>
  <w:style w:type="character" w:customStyle="1" w:styleId="WW-Absatz-Standardschriftart111111111">
    <w:name w:val="WW-Absatz-Standardschriftart111111111"/>
    <w:rsid w:val="005B4136"/>
  </w:style>
  <w:style w:type="character" w:customStyle="1" w:styleId="WW-Absatz-Standardschriftart1111111111">
    <w:name w:val="WW-Absatz-Standardschriftart1111111111"/>
    <w:rsid w:val="005B4136"/>
  </w:style>
  <w:style w:type="character" w:customStyle="1" w:styleId="WW-Absatz-Standardschriftart11111111111">
    <w:name w:val="WW-Absatz-Standardschriftart11111111111"/>
    <w:rsid w:val="005B4136"/>
  </w:style>
  <w:style w:type="character" w:customStyle="1" w:styleId="WW8Num8z0">
    <w:name w:val="WW8Num8z0"/>
    <w:rsid w:val="005B4136"/>
    <w:rPr>
      <w:b/>
    </w:rPr>
  </w:style>
  <w:style w:type="character" w:customStyle="1" w:styleId="WW-Absatz-Standardschriftart111111111111">
    <w:name w:val="WW-Absatz-Standardschriftart111111111111"/>
    <w:rsid w:val="005B4136"/>
  </w:style>
  <w:style w:type="character" w:customStyle="1" w:styleId="WW-Absatz-Standardschriftart1111111111111">
    <w:name w:val="WW-Absatz-Standardschriftart1111111111111"/>
    <w:rsid w:val="005B4136"/>
  </w:style>
  <w:style w:type="character" w:customStyle="1" w:styleId="WW-Absatz-Standardschriftart11111111111111">
    <w:name w:val="WW-Absatz-Standardschriftart11111111111111"/>
    <w:rsid w:val="005B4136"/>
  </w:style>
  <w:style w:type="character" w:customStyle="1" w:styleId="WW-Absatz-Standardschriftart111111111111111">
    <w:name w:val="WW-Absatz-Standardschriftart111111111111111"/>
    <w:rsid w:val="005B4136"/>
  </w:style>
  <w:style w:type="character" w:customStyle="1" w:styleId="WW-Absatz-Standardschriftart1111111111111111">
    <w:name w:val="WW-Absatz-Standardschriftart1111111111111111"/>
    <w:rsid w:val="005B4136"/>
  </w:style>
  <w:style w:type="character" w:customStyle="1" w:styleId="WW-Absatz-Standardschriftart11111111111111111">
    <w:name w:val="WW-Absatz-Standardschriftart11111111111111111"/>
    <w:rsid w:val="005B4136"/>
  </w:style>
  <w:style w:type="character" w:customStyle="1" w:styleId="WW-Absatz-Standardschriftart111111111111111111">
    <w:name w:val="WW-Absatz-Standardschriftart111111111111111111"/>
    <w:rsid w:val="005B4136"/>
  </w:style>
  <w:style w:type="character" w:customStyle="1" w:styleId="WW-Absatz-Standardschriftart1111111111111111111">
    <w:name w:val="WW-Absatz-Standardschriftart1111111111111111111"/>
    <w:rsid w:val="005B4136"/>
  </w:style>
  <w:style w:type="character" w:customStyle="1" w:styleId="WW-Absatz-Standardschriftart11111111111111111111">
    <w:name w:val="WW-Absatz-Standardschriftart11111111111111111111"/>
    <w:rsid w:val="005B4136"/>
  </w:style>
  <w:style w:type="character" w:customStyle="1" w:styleId="WW-Absatz-Standardschriftart111111111111111111111">
    <w:name w:val="WW-Absatz-Standardschriftart111111111111111111111"/>
    <w:rsid w:val="005B4136"/>
  </w:style>
  <w:style w:type="character" w:customStyle="1" w:styleId="WW8Num1z0">
    <w:name w:val="WW8Num1z0"/>
    <w:rsid w:val="005B4136"/>
    <w:rPr>
      <w:b/>
    </w:rPr>
  </w:style>
  <w:style w:type="character" w:customStyle="1" w:styleId="WW8Num2z1">
    <w:name w:val="WW8Num2z1"/>
    <w:rsid w:val="005B4136"/>
    <w:rPr>
      <w:rFonts w:ascii="Courier New" w:hAnsi="Courier New"/>
    </w:rPr>
  </w:style>
  <w:style w:type="character" w:customStyle="1" w:styleId="WW8Num5z1">
    <w:name w:val="WW8Num5z1"/>
    <w:rsid w:val="005B4136"/>
    <w:rPr>
      <w:rFonts w:ascii="Courier New" w:hAnsi="Courier New"/>
    </w:rPr>
  </w:style>
  <w:style w:type="character" w:customStyle="1" w:styleId="WW8Num5z2">
    <w:name w:val="WW8Num5z2"/>
    <w:rsid w:val="005B4136"/>
    <w:rPr>
      <w:rFonts w:ascii="Wingdings" w:hAnsi="Wingdings"/>
    </w:rPr>
  </w:style>
  <w:style w:type="character" w:customStyle="1" w:styleId="WW8Num5z3">
    <w:name w:val="WW8Num5z3"/>
    <w:rsid w:val="005B4136"/>
    <w:rPr>
      <w:rFonts w:ascii="Symbol" w:hAnsi="Symbol"/>
    </w:rPr>
  </w:style>
  <w:style w:type="character" w:customStyle="1" w:styleId="WW8Num13z0">
    <w:name w:val="WW8Num13z0"/>
    <w:rsid w:val="005B4136"/>
    <w:rPr>
      <w:b/>
    </w:rPr>
  </w:style>
  <w:style w:type="character" w:customStyle="1" w:styleId="WW8Num15z0">
    <w:name w:val="WW8Num15z0"/>
    <w:rsid w:val="005B4136"/>
    <w:rPr>
      <w:b/>
    </w:rPr>
  </w:style>
  <w:style w:type="character" w:customStyle="1" w:styleId="10">
    <w:name w:val="Основной шрифт абзаца1"/>
    <w:rsid w:val="005B4136"/>
  </w:style>
  <w:style w:type="character" w:customStyle="1" w:styleId="30">
    <w:name w:val="Основной шрифт абзаца3"/>
    <w:rsid w:val="005B4136"/>
  </w:style>
  <w:style w:type="character" w:customStyle="1" w:styleId="11">
    <w:name w:val="Знак примечания1"/>
    <w:basedOn w:val="20"/>
    <w:rsid w:val="005B4136"/>
    <w:rPr>
      <w:sz w:val="16"/>
      <w:szCs w:val="16"/>
    </w:rPr>
  </w:style>
  <w:style w:type="character" w:customStyle="1" w:styleId="a5">
    <w:name w:val="Текст примечания Знак"/>
    <w:basedOn w:val="20"/>
    <w:rsid w:val="005B4136"/>
    <w:rPr>
      <w:kern w:val="1"/>
    </w:rPr>
  </w:style>
  <w:style w:type="character" w:customStyle="1" w:styleId="a6">
    <w:name w:val="Тема примечания Знак"/>
    <w:basedOn w:val="a5"/>
    <w:rsid w:val="005B4136"/>
    <w:rPr>
      <w:b/>
      <w:bCs/>
      <w:kern w:val="1"/>
    </w:rPr>
  </w:style>
  <w:style w:type="character" w:styleId="a7">
    <w:name w:val="Strong"/>
    <w:basedOn w:val="20"/>
    <w:qFormat/>
    <w:rsid w:val="005B4136"/>
    <w:rPr>
      <w:b/>
      <w:bCs/>
    </w:rPr>
  </w:style>
  <w:style w:type="character" w:styleId="a8">
    <w:name w:val="Hyperlink"/>
    <w:basedOn w:val="20"/>
    <w:rsid w:val="005B4136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B41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5B4136"/>
    <w:rPr>
      <w:sz w:val="24"/>
    </w:rPr>
  </w:style>
  <w:style w:type="paragraph" w:styleId="ab">
    <w:name w:val="List"/>
    <w:basedOn w:val="aa"/>
    <w:rsid w:val="005B4136"/>
    <w:rPr>
      <w:rFonts w:ascii="Arial" w:hAnsi="Arial" w:cs="Tahoma"/>
    </w:rPr>
  </w:style>
  <w:style w:type="paragraph" w:customStyle="1" w:styleId="21">
    <w:name w:val="Название2"/>
    <w:basedOn w:val="a"/>
    <w:rsid w:val="005B41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B4136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5B4136"/>
  </w:style>
  <w:style w:type="paragraph" w:styleId="ad">
    <w:name w:val="Subtitle"/>
    <w:basedOn w:val="a9"/>
    <w:next w:val="aa"/>
    <w:qFormat/>
    <w:rsid w:val="005B4136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5B4136"/>
    <w:pPr>
      <w:suppressLineNumbers/>
    </w:pPr>
  </w:style>
  <w:style w:type="paragraph" w:customStyle="1" w:styleId="af">
    <w:name w:val="Заголовок таблицы"/>
    <w:basedOn w:val="ae"/>
    <w:rsid w:val="005B4136"/>
    <w:pPr>
      <w:jc w:val="center"/>
    </w:pPr>
    <w:rPr>
      <w:b/>
      <w:bCs/>
    </w:rPr>
  </w:style>
  <w:style w:type="paragraph" w:customStyle="1" w:styleId="12">
    <w:name w:val="Название1"/>
    <w:basedOn w:val="a"/>
    <w:rsid w:val="005B41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413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B413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5B4136"/>
    <w:pPr>
      <w:jc w:val="both"/>
    </w:pPr>
    <w:rPr>
      <w:sz w:val="22"/>
      <w:szCs w:val="22"/>
    </w:rPr>
  </w:style>
  <w:style w:type="paragraph" w:styleId="af0">
    <w:name w:val="Balloon Text"/>
    <w:basedOn w:val="a"/>
    <w:rsid w:val="005B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B413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5B413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5B413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5B4136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  <w:rsid w:val="005B4136"/>
  </w:style>
  <w:style w:type="paragraph" w:styleId="af1">
    <w:name w:val="annotation subject"/>
    <w:basedOn w:val="14"/>
    <w:next w:val="14"/>
    <w:rsid w:val="005B4136"/>
    <w:rPr>
      <w:b/>
      <w:bCs/>
    </w:rPr>
  </w:style>
  <w:style w:type="paragraph" w:styleId="af2">
    <w:name w:val="Normal (Web)"/>
    <w:basedOn w:val="a"/>
    <w:rsid w:val="005B4136"/>
    <w:pPr>
      <w:suppressAutoHyphens w:val="0"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RePack by SPecialiST</Company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18</cp:revision>
  <cp:lastPrinted>2014-09-04T07:36:00Z</cp:lastPrinted>
  <dcterms:created xsi:type="dcterms:W3CDTF">2014-06-05T16:18:00Z</dcterms:created>
  <dcterms:modified xsi:type="dcterms:W3CDTF">2016-02-15T17:46:00Z</dcterms:modified>
</cp:coreProperties>
</file>